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540A6" w14:textId="3AD5E2AF" w:rsidR="007D3BAC" w:rsidRPr="005562D7" w:rsidRDefault="00BE4146" w:rsidP="00F7448A">
      <w:pPr>
        <w:spacing w:after="0" w:line="240" w:lineRule="auto"/>
        <w:rPr>
          <w:rFonts w:ascii="Segoe UI" w:hAnsi="Segoe UI" w:cs="Segoe UI"/>
          <w:b/>
          <w:bCs/>
          <w:sz w:val="28"/>
          <w:szCs w:val="28"/>
        </w:rPr>
      </w:pPr>
      <w:r w:rsidRPr="005562D7">
        <w:rPr>
          <w:rFonts w:ascii="Segoe UI" w:hAnsi="Segoe UI" w:cs="Segoe UI"/>
          <w:b/>
          <w:bCs/>
          <w:sz w:val="28"/>
          <w:szCs w:val="28"/>
        </w:rPr>
        <w:t>Textil-</w:t>
      </w:r>
      <w:r w:rsidR="007D3BAC" w:rsidRPr="005562D7">
        <w:rPr>
          <w:rFonts w:ascii="Segoe UI" w:hAnsi="Segoe UI" w:cs="Segoe UI"/>
          <w:b/>
          <w:bCs/>
          <w:sz w:val="28"/>
          <w:szCs w:val="28"/>
        </w:rPr>
        <w:t xml:space="preserve">Start-up </w:t>
      </w:r>
      <w:proofErr w:type="spellStart"/>
      <w:r w:rsidR="00901FF8">
        <w:rPr>
          <w:rFonts w:ascii="Segoe UI" w:hAnsi="Segoe UI" w:cs="Segoe UI"/>
          <w:b/>
          <w:bCs/>
          <w:sz w:val="28"/>
          <w:szCs w:val="28"/>
        </w:rPr>
        <w:t>InnolutionTex</w:t>
      </w:r>
      <w:proofErr w:type="spellEnd"/>
      <w:r w:rsidR="007D3BAC" w:rsidRPr="005562D7">
        <w:rPr>
          <w:rFonts w:ascii="Segoe UI" w:hAnsi="Segoe UI" w:cs="Segoe UI"/>
          <w:b/>
          <w:bCs/>
          <w:sz w:val="28"/>
          <w:szCs w:val="28"/>
        </w:rPr>
        <w:t xml:space="preserve"> </w:t>
      </w:r>
      <w:r w:rsidRPr="005562D7">
        <w:rPr>
          <w:rFonts w:ascii="Segoe UI" w:hAnsi="Segoe UI" w:cs="Segoe UI"/>
          <w:b/>
          <w:bCs/>
          <w:sz w:val="28"/>
          <w:szCs w:val="28"/>
        </w:rPr>
        <w:t>sagt Infektionsketten den Kampf an</w:t>
      </w:r>
    </w:p>
    <w:p w14:paraId="6566D983" w14:textId="77777777" w:rsidR="00F7448A" w:rsidRPr="005562D7" w:rsidRDefault="00F7448A" w:rsidP="00F7448A">
      <w:pPr>
        <w:spacing w:after="0" w:line="240" w:lineRule="auto"/>
        <w:rPr>
          <w:rFonts w:ascii="Segoe UI" w:hAnsi="Segoe UI" w:cs="Segoe UI"/>
          <w:b/>
          <w:bCs/>
          <w:sz w:val="24"/>
          <w:szCs w:val="24"/>
        </w:rPr>
      </w:pPr>
    </w:p>
    <w:p w14:paraId="3CDAC949" w14:textId="2ED1C611" w:rsidR="00BE4146" w:rsidRPr="005562D7" w:rsidRDefault="00BE4146" w:rsidP="00F7448A">
      <w:pPr>
        <w:spacing w:after="0" w:line="240" w:lineRule="auto"/>
        <w:rPr>
          <w:rFonts w:ascii="Segoe UI" w:hAnsi="Segoe UI" w:cs="Segoe UI"/>
          <w:b/>
          <w:bCs/>
          <w:sz w:val="24"/>
          <w:szCs w:val="24"/>
        </w:rPr>
      </w:pPr>
      <w:r w:rsidRPr="005562D7">
        <w:rPr>
          <w:rFonts w:ascii="Segoe UI" w:hAnsi="Segoe UI" w:cs="Segoe UI"/>
          <w:b/>
          <w:bCs/>
          <w:sz w:val="24"/>
          <w:szCs w:val="24"/>
        </w:rPr>
        <w:t xml:space="preserve">Kontakt- und Schmierinfektionen verhindern durch keimfreie </w:t>
      </w:r>
      <w:r w:rsidR="005562D7">
        <w:rPr>
          <w:rFonts w:ascii="Segoe UI" w:hAnsi="Segoe UI" w:cs="Segoe UI"/>
          <w:b/>
          <w:bCs/>
          <w:sz w:val="24"/>
          <w:szCs w:val="24"/>
        </w:rPr>
        <w:t>Griffo</w:t>
      </w:r>
      <w:r w:rsidRPr="005562D7">
        <w:rPr>
          <w:rFonts w:ascii="Segoe UI" w:hAnsi="Segoe UI" w:cs="Segoe UI"/>
          <w:b/>
          <w:bCs/>
          <w:sz w:val="24"/>
          <w:szCs w:val="24"/>
        </w:rPr>
        <w:t>berflächen</w:t>
      </w:r>
    </w:p>
    <w:p w14:paraId="3DCC6BB4" w14:textId="77777777" w:rsidR="00BE4146" w:rsidRPr="00F7448A" w:rsidRDefault="00BE4146" w:rsidP="00F7448A">
      <w:pPr>
        <w:spacing w:after="0" w:line="240" w:lineRule="auto"/>
        <w:rPr>
          <w:rFonts w:ascii="Segoe UI" w:hAnsi="Segoe UI" w:cs="Segoe UI"/>
        </w:rPr>
      </w:pPr>
    </w:p>
    <w:p w14:paraId="30672A8C" w14:textId="14816964" w:rsidR="007D3BAC" w:rsidRPr="00F7448A" w:rsidRDefault="00CD4EEC" w:rsidP="00F7448A">
      <w:pPr>
        <w:spacing w:after="0" w:line="240" w:lineRule="auto"/>
        <w:rPr>
          <w:rFonts w:ascii="Segoe UI" w:hAnsi="Segoe UI" w:cs="Segoe UI"/>
        </w:rPr>
      </w:pPr>
      <w:r w:rsidRPr="00926A49">
        <w:rPr>
          <w:rFonts w:ascii="Segoe UI" w:hAnsi="Segoe UI" w:cs="Segoe UI"/>
        </w:rPr>
        <w:t>Schönwald – 12.01.20</w:t>
      </w:r>
      <w:r>
        <w:rPr>
          <w:rFonts w:ascii="Segoe UI" w:hAnsi="Segoe UI" w:cs="Segoe UI"/>
        </w:rPr>
        <w:t>2</w:t>
      </w:r>
      <w:r w:rsidRPr="00926A49">
        <w:rPr>
          <w:rFonts w:ascii="Segoe UI" w:hAnsi="Segoe UI" w:cs="Segoe UI"/>
        </w:rPr>
        <w:t>1</w:t>
      </w:r>
      <w:r>
        <w:rPr>
          <w:rFonts w:ascii="Segoe UI" w:hAnsi="Segoe UI" w:cs="Segoe UI"/>
        </w:rPr>
        <w:t>:</w:t>
      </w:r>
      <w:r w:rsidRPr="00926A49">
        <w:rPr>
          <w:rFonts w:ascii="Segoe UI" w:hAnsi="Segoe UI" w:cs="Segoe UI"/>
        </w:rPr>
        <w:t xml:space="preserve"> </w:t>
      </w:r>
      <w:r w:rsidR="00BE4146" w:rsidRPr="00F7448A">
        <w:rPr>
          <w:rFonts w:ascii="Segoe UI" w:hAnsi="Segoe UI" w:cs="Segoe UI"/>
        </w:rPr>
        <w:t xml:space="preserve">Infektionsketten unterbrechen, indem Kontakt- und Schmierinfektionen verhindert werden: Das ist die Idee der beiden Gründer Christopher Uhl und Alexander Stefan aus dem oberfränkischen Schönwald mit ihrem Start-up </w:t>
      </w:r>
      <w:proofErr w:type="spellStart"/>
      <w:r w:rsidR="00BE4146" w:rsidRPr="00F7448A">
        <w:rPr>
          <w:rFonts w:ascii="Segoe UI" w:hAnsi="Segoe UI" w:cs="Segoe UI"/>
        </w:rPr>
        <w:t>InnolutionTex</w:t>
      </w:r>
      <w:proofErr w:type="spellEnd"/>
      <w:r w:rsidR="00BE4146" w:rsidRPr="00F7448A">
        <w:rPr>
          <w:rFonts w:ascii="Segoe UI" w:hAnsi="Segoe UI" w:cs="Segoe UI"/>
        </w:rPr>
        <w:t xml:space="preserve"> GmbH. </w:t>
      </w:r>
      <w:r w:rsidR="00F6533A" w:rsidRPr="00F7448A">
        <w:rPr>
          <w:rFonts w:ascii="Segoe UI" w:hAnsi="Segoe UI" w:cs="Segoe UI"/>
        </w:rPr>
        <w:t>Seit Januar 2021 h</w:t>
      </w:r>
      <w:r w:rsidR="00BE4146" w:rsidRPr="00F7448A">
        <w:rPr>
          <w:rFonts w:ascii="Segoe UI" w:hAnsi="Segoe UI" w:cs="Segoe UI"/>
        </w:rPr>
        <w:t>aben</w:t>
      </w:r>
      <w:r w:rsidR="00F6533A" w:rsidRPr="00F7448A">
        <w:rPr>
          <w:rFonts w:ascii="Segoe UI" w:hAnsi="Segoe UI" w:cs="Segoe UI"/>
        </w:rPr>
        <w:t xml:space="preserve"> sie</w:t>
      </w:r>
      <w:r w:rsidR="00BE4146" w:rsidRPr="00F7448A">
        <w:rPr>
          <w:rFonts w:ascii="Segoe UI" w:hAnsi="Segoe UI" w:cs="Segoe UI"/>
        </w:rPr>
        <w:t xml:space="preserve"> es sich zum Ziel gesetzt,</w:t>
      </w:r>
      <w:r w:rsidR="007D3BAC" w:rsidRPr="00F7448A">
        <w:rPr>
          <w:rFonts w:ascii="Segoe UI" w:hAnsi="Segoe UI" w:cs="Segoe UI"/>
        </w:rPr>
        <w:t xml:space="preserve"> Unternehmen</w:t>
      </w:r>
      <w:r w:rsidR="00BE4146" w:rsidRPr="00F7448A">
        <w:rPr>
          <w:rFonts w:ascii="Segoe UI" w:hAnsi="Segoe UI" w:cs="Segoe UI"/>
        </w:rPr>
        <w:t>,</w:t>
      </w:r>
      <w:r w:rsidR="007D3BAC" w:rsidRPr="00F7448A">
        <w:rPr>
          <w:rFonts w:ascii="Segoe UI" w:hAnsi="Segoe UI" w:cs="Segoe UI"/>
        </w:rPr>
        <w:t xml:space="preserve"> Schulen, Betreiber</w:t>
      </w:r>
      <w:r w:rsidR="00BE4146" w:rsidRPr="00F7448A">
        <w:rPr>
          <w:rFonts w:ascii="Segoe UI" w:hAnsi="Segoe UI" w:cs="Segoe UI"/>
        </w:rPr>
        <w:t xml:space="preserve"> von Krankenhäusern</w:t>
      </w:r>
      <w:r w:rsidR="00F6533A" w:rsidRPr="00F7448A">
        <w:rPr>
          <w:rFonts w:ascii="Segoe UI" w:hAnsi="Segoe UI" w:cs="Segoe UI"/>
        </w:rPr>
        <w:t xml:space="preserve"> und</w:t>
      </w:r>
      <w:r w:rsidR="00BE4146" w:rsidRPr="00F7448A">
        <w:rPr>
          <w:rFonts w:ascii="Segoe UI" w:hAnsi="Segoe UI" w:cs="Segoe UI"/>
        </w:rPr>
        <w:t xml:space="preserve"> Pflegeheimen</w:t>
      </w:r>
      <w:r w:rsidR="00E744AB">
        <w:rPr>
          <w:rFonts w:ascii="Segoe UI" w:hAnsi="Segoe UI" w:cs="Segoe UI"/>
        </w:rPr>
        <w:t>,</w:t>
      </w:r>
      <w:r w:rsidR="00BE4146" w:rsidRPr="00F7448A">
        <w:rPr>
          <w:rFonts w:ascii="Segoe UI" w:hAnsi="Segoe UI" w:cs="Segoe UI"/>
        </w:rPr>
        <w:t xml:space="preserve"> </w:t>
      </w:r>
      <w:r w:rsidR="007D3BAC" w:rsidRPr="00F7448A">
        <w:rPr>
          <w:rFonts w:ascii="Segoe UI" w:hAnsi="Segoe UI" w:cs="Segoe UI"/>
        </w:rPr>
        <w:t>die öffentliche Verwaltung</w:t>
      </w:r>
      <w:r w:rsidR="008E1FEC">
        <w:rPr>
          <w:rFonts w:ascii="Segoe UI" w:hAnsi="Segoe UI" w:cs="Segoe UI"/>
        </w:rPr>
        <w:t xml:space="preserve"> </w:t>
      </w:r>
      <w:r w:rsidR="00E744AB">
        <w:rPr>
          <w:rFonts w:ascii="Segoe UI" w:hAnsi="Segoe UI" w:cs="Segoe UI"/>
        </w:rPr>
        <w:t>und Privathaushalte</w:t>
      </w:r>
      <w:r w:rsidR="007D3BAC" w:rsidRPr="00F7448A">
        <w:rPr>
          <w:rFonts w:ascii="Segoe UI" w:hAnsi="Segoe UI" w:cs="Segoe UI"/>
        </w:rPr>
        <w:t xml:space="preserve"> bei</w:t>
      </w:r>
      <w:r w:rsidR="00BE4146" w:rsidRPr="00F7448A">
        <w:rPr>
          <w:rFonts w:ascii="Segoe UI" w:hAnsi="Segoe UI" w:cs="Segoe UI"/>
        </w:rPr>
        <w:t xml:space="preserve">m Unterbrechen </w:t>
      </w:r>
      <w:r w:rsidR="007D3BAC" w:rsidRPr="00F7448A">
        <w:rPr>
          <w:rFonts w:ascii="Segoe UI" w:hAnsi="Segoe UI" w:cs="Segoe UI"/>
        </w:rPr>
        <w:t>von Infektions</w:t>
      </w:r>
      <w:r w:rsidR="00BE4146" w:rsidRPr="00F7448A">
        <w:rPr>
          <w:rFonts w:ascii="Segoe UI" w:hAnsi="Segoe UI" w:cs="Segoe UI"/>
        </w:rPr>
        <w:t xml:space="preserve">ketten </w:t>
      </w:r>
      <w:r w:rsidR="007D3BAC" w:rsidRPr="00F7448A">
        <w:rPr>
          <w:rFonts w:ascii="Segoe UI" w:hAnsi="Segoe UI" w:cs="Segoe UI"/>
        </w:rPr>
        <w:t>zu unterstützen.</w:t>
      </w:r>
      <w:r w:rsidR="00BE4146" w:rsidRPr="00F7448A">
        <w:rPr>
          <w:rFonts w:ascii="Segoe UI" w:hAnsi="Segoe UI" w:cs="Segoe UI"/>
        </w:rPr>
        <w:t xml:space="preserve"> Dafür haben die beiden Gründer </w:t>
      </w:r>
      <w:r w:rsidR="00854E80" w:rsidRPr="00F7448A">
        <w:rPr>
          <w:rFonts w:ascii="Segoe UI" w:hAnsi="Segoe UI" w:cs="Segoe UI"/>
        </w:rPr>
        <w:t xml:space="preserve">keimfreie Stoffüberzüge für Türgriffe und andere </w:t>
      </w:r>
      <w:r w:rsidR="00F6533A" w:rsidRPr="00F7448A">
        <w:rPr>
          <w:rFonts w:ascii="Segoe UI" w:hAnsi="Segoe UI" w:cs="Segoe UI"/>
        </w:rPr>
        <w:t>Griffo</w:t>
      </w:r>
      <w:r w:rsidR="00854E80" w:rsidRPr="00F7448A">
        <w:rPr>
          <w:rFonts w:ascii="Segoe UI" w:hAnsi="Segoe UI" w:cs="Segoe UI"/>
        </w:rPr>
        <w:t>berflächen entwickelt.</w:t>
      </w:r>
    </w:p>
    <w:p w14:paraId="4CEEC9BC" w14:textId="30674EE9" w:rsidR="00BE4146" w:rsidRPr="00F7448A" w:rsidRDefault="00BE4146" w:rsidP="00F7448A">
      <w:pPr>
        <w:spacing w:after="0" w:line="240" w:lineRule="auto"/>
        <w:rPr>
          <w:rFonts w:ascii="Segoe UI" w:hAnsi="Segoe UI" w:cs="Segoe UI"/>
        </w:rPr>
      </w:pPr>
    </w:p>
    <w:p w14:paraId="064B2102" w14:textId="077D97D7" w:rsidR="00F6533A" w:rsidRPr="005562D7" w:rsidRDefault="00F6533A" w:rsidP="00F7448A">
      <w:pPr>
        <w:spacing w:after="0" w:line="240" w:lineRule="auto"/>
        <w:rPr>
          <w:rFonts w:ascii="Segoe UI" w:hAnsi="Segoe UI" w:cs="Segoe UI"/>
          <w:b/>
          <w:bCs/>
        </w:rPr>
      </w:pPr>
      <w:r w:rsidRPr="005562D7">
        <w:rPr>
          <w:rFonts w:ascii="Segoe UI" w:hAnsi="Segoe UI" w:cs="Segoe UI"/>
          <w:b/>
          <w:bCs/>
        </w:rPr>
        <w:t xml:space="preserve">Verfahren aus der Herstellung von </w:t>
      </w:r>
      <w:r w:rsidR="0097526A" w:rsidRPr="005562D7">
        <w:rPr>
          <w:rFonts w:ascii="Segoe UI" w:hAnsi="Segoe UI" w:cs="Segoe UI"/>
          <w:b/>
          <w:bCs/>
        </w:rPr>
        <w:t>geruchsneutraler Funktionsbekleidung</w:t>
      </w:r>
    </w:p>
    <w:p w14:paraId="5C8A83F6" w14:textId="77777777" w:rsidR="00F6533A" w:rsidRPr="00F7448A" w:rsidRDefault="00F6533A" w:rsidP="00F7448A">
      <w:pPr>
        <w:spacing w:after="0" w:line="240" w:lineRule="auto"/>
        <w:rPr>
          <w:rFonts w:ascii="Segoe UI" w:hAnsi="Segoe UI" w:cs="Segoe UI"/>
        </w:rPr>
      </w:pPr>
    </w:p>
    <w:p w14:paraId="479DBD76" w14:textId="1DB31243" w:rsidR="00854E80" w:rsidRPr="00F7448A" w:rsidRDefault="00F6533A" w:rsidP="00F7448A">
      <w:pPr>
        <w:spacing w:after="0" w:line="240" w:lineRule="auto"/>
        <w:rPr>
          <w:rFonts w:ascii="Segoe UI" w:hAnsi="Segoe UI" w:cs="Segoe UI"/>
        </w:rPr>
      </w:pPr>
      <w:r w:rsidRPr="00F7448A">
        <w:rPr>
          <w:rFonts w:ascii="Segoe UI" w:hAnsi="Segoe UI" w:cs="Segoe UI"/>
        </w:rPr>
        <w:t xml:space="preserve">Die Keimfreiheit des Stoffüberzugs wird durch den Wirkstoff </w:t>
      </w:r>
      <w:r w:rsidRPr="00F7448A">
        <w:rPr>
          <w:rStyle w:val="elementor-icon-list-text"/>
          <w:rFonts w:ascii="Segoe UI" w:hAnsi="Segoe UI" w:cs="Segoe UI"/>
        </w:rPr>
        <w:t xml:space="preserve">Silberchlorid </w:t>
      </w:r>
      <w:r w:rsidR="0097397F">
        <w:rPr>
          <w:rStyle w:val="elementor-icon-list-text"/>
          <w:rFonts w:ascii="Segoe UI" w:hAnsi="Segoe UI" w:cs="Segoe UI"/>
        </w:rPr>
        <w:t>–</w:t>
      </w:r>
      <w:r w:rsidRPr="00F7448A">
        <w:rPr>
          <w:rStyle w:val="elementor-icon-list-text"/>
          <w:rFonts w:ascii="Segoe UI" w:hAnsi="Segoe UI" w:cs="Segoe UI"/>
        </w:rPr>
        <w:t xml:space="preserve"> RUCO</w:t>
      </w:r>
      <w:r w:rsidR="0097397F">
        <w:rPr>
          <w:rStyle w:val="elementor-icon-list-text"/>
          <w:rFonts w:ascii="Segoe UI" w:hAnsi="Segoe UI" w:cs="Segoe UI"/>
        </w:rPr>
        <w:t xml:space="preserve"> </w:t>
      </w:r>
      <w:r w:rsidRPr="00F7448A">
        <w:rPr>
          <w:rStyle w:val="elementor-icon-list-text"/>
          <w:rFonts w:ascii="Segoe UI" w:hAnsi="Segoe UI" w:cs="Segoe UI"/>
        </w:rPr>
        <w:t xml:space="preserve">® BAC AGP erreicht. </w:t>
      </w:r>
      <w:r w:rsidR="00854E80" w:rsidRPr="00F7448A">
        <w:rPr>
          <w:rFonts w:ascii="Segoe UI" w:hAnsi="Segoe UI" w:cs="Segoe UI"/>
        </w:rPr>
        <w:t xml:space="preserve">Das Verfahren wird bereits seit längerem bei der </w:t>
      </w:r>
      <w:r w:rsidRPr="00F7448A">
        <w:rPr>
          <w:rFonts w:ascii="Segoe UI" w:hAnsi="Segoe UI" w:cs="Segoe UI"/>
        </w:rPr>
        <w:t>H</w:t>
      </w:r>
      <w:r w:rsidR="00854E80" w:rsidRPr="00F7448A">
        <w:rPr>
          <w:rFonts w:ascii="Segoe UI" w:hAnsi="Segoe UI" w:cs="Segoe UI"/>
        </w:rPr>
        <w:t xml:space="preserve">erstellung von </w:t>
      </w:r>
      <w:r w:rsidR="0097526A">
        <w:rPr>
          <w:rFonts w:ascii="Segoe UI" w:hAnsi="Segoe UI" w:cs="Segoe UI"/>
        </w:rPr>
        <w:t>Funktionsbe</w:t>
      </w:r>
      <w:r w:rsidR="00854E80" w:rsidRPr="00F7448A">
        <w:rPr>
          <w:rFonts w:ascii="Segoe UI" w:hAnsi="Segoe UI" w:cs="Segoe UI"/>
        </w:rPr>
        <w:t xml:space="preserve">kleidung eingesetzt. </w:t>
      </w:r>
      <w:r w:rsidRPr="00F7448A">
        <w:rPr>
          <w:rFonts w:ascii="Segoe UI" w:hAnsi="Segoe UI" w:cs="Segoe UI"/>
        </w:rPr>
        <w:t>Dort</w:t>
      </w:r>
      <w:r w:rsidR="00854E80" w:rsidRPr="00F7448A">
        <w:rPr>
          <w:rFonts w:ascii="Segoe UI" w:hAnsi="Segoe UI" w:cs="Segoe UI"/>
        </w:rPr>
        <w:t xml:space="preserve"> soll das Silberchlorid </w:t>
      </w:r>
      <w:r w:rsidRPr="00F7448A">
        <w:rPr>
          <w:rFonts w:ascii="Segoe UI" w:hAnsi="Segoe UI" w:cs="Segoe UI"/>
        </w:rPr>
        <w:t xml:space="preserve">nur </w:t>
      </w:r>
      <w:r w:rsidR="00854E80" w:rsidRPr="00F7448A">
        <w:rPr>
          <w:rFonts w:ascii="Segoe UI" w:hAnsi="Segoe UI" w:cs="Segoe UI"/>
        </w:rPr>
        <w:t xml:space="preserve">die </w:t>
      </w:r>
      <w:r w:rsidRPr="00F7448A">
        <w:rPr>
          <w:rFonts w:ascii="Segoe UI" w:hAnsi="Segoe UI" w:cs="Segoe UI"/>
        </w:rPr>
        <w:t>V</w:t>
      </w:r>
      <w:r w:rsidR="00854E80" w:rsidRPr="00F7448A">
        <w:rPr>
          <w:rFonts w:ascii="Segoe UI" w:hAnsi="Segoe UI" w:cs="Segoe UI"/>
        </w:rPr>
        <w:t>erbreitung von geruchsbildenden Bakterien in der Kleidung verhindern. Doch die beiden Gründer sahen</w:t>
      </w:r>
      <w:r w:rsidRPr="00F7448A">
        <w:rPr>
          <w:rFonts w:ascii="Segoe UI" w:hAnsi="Segoe UI" w:cs="Segoe UI"/>
        </w:rPr>
        <w:t xml:space="preserve"> </w:t>
      </w:r>
      <w:r w:rsidR="00854E80" w:rsidRPr="00F7448A">
        <w:rPr>
          <w:rFonts w:ascii="Segoe UI" w:hAnsi="Segoe UI" w:cs="Segoe UI"/>
        </w:rPr>
        <w:t>ein größeres Potenzial.</w:t>
      </w:r>
      <w:r w:rsidRPr="00F7448A">
        <w:rPr>
          <w:rFonts w:ascii="Segoe UI" w:hAnsi="Segoe UI" w:cs="Segoe UI"/>
        </w:rPr>
        <w:t xml:space="preserve"> „</w:t>
      </w:r>
      <w:r w:rsidR="00854E80" w:rsidRPr="00F7448A">
        <w:rPr>
          <w:rFonts w:ascii="Segoe UI" w:hAnsi="Segoe UI" w:cs="Segoe UI"/>
        </w:rPr>
        <w:t xml:space="preserve">Viele Infektionskrankheiten übertragen sich über Kontakt- und Schmierinfektionen. Türgriffe sind eine der </w:t>
      </w:r>
      <w:proofErr w:type="gramStart"/>
      <w:r w:rsidR="00854E80" w:rsidRPr="00F7448A">
        <w:rPr>
          <w:rFonts w:ascii="Segoe UI" w:hAnsi="Segoe UI" w:cs="Segoe UI"/>
        </w:rPr>
        <w:t>am häufigsten berührten Oberflächen</w:t>
      </w:r>
      <w:proofErr w:type="gramEnd"/>
      <w:r w:rsidRPr="00F7448A">
        <w:rPr>
          <w:rFonts w:ascii="Segoe UI" w:hAnsi="Segoe UI" w:cs="Segoe UI"/>
        </w:rPr>
        <w:t xml:space="preserve"> in</w:t>
      </w:r>
      <w:r w:rsidR="00854E80" w:rsidRPr="00F7448A">
        <w:rPr>
          <w:rFonts w:ascii="Segoe UI" w:hAnsi="Segoe UI" w:cs="Segoe UI"/>
        </w:rPr>
        <w:t xml:space="preserve"> Gebäuden. Sowohl das Desinfizieren der Türgriffe als auch ständiges Händewaschen führen nicht zu einer dauerhaften </w:t>
      </w:r>
      <w:r w:rsidR="006968AF">
        <w:rPr>
          <w:rFonts w:ascii="Segoe UI" w:hAnsi="Segoe UI" w:cs="Segoe UI"/>
        </w:rPr>
        <w:t>Keimfreiheit</w:t>
      </w:r>
      <w:r w:rsidR="00854E80" w:rsidRPr="00F7448A">
        <w:rPr>
          <w:rFonts w:ascii="Segoe UI" w:hAnsi="Segoe UI" w:cs="Segoe UI"/>
        </w:rPr>
        <w:t xml:space="preserve">. </w:t>
      </w:r>
      <w:r w:rsidRPr="00F7448A">
        <w:rPr>
          <w:rFonts w:ascii="Segoe UI" w:hAnsi="Segoe UI" w:cs="Segoe UI"/>
        </w:rPr>
        <w:t>Hier sind unsere keimfreien TOUCHME</w:t>
      </w:r>
      <w:r w:rsidR="00854E80" w:rsidRPr="00F7448A">
        <w:rPr>
          <w:rFonts w:ascii="Segoe UI" w:hAnsi="Segoe UI" w:cs="Segoe UI"/>
        </w:rPr>
        <w:t xml:space="preserve"> </w:t>
      </w:r>
      <w:r w:rsidRPr="00F7448A">
        <w:rPr>
          <w:rFonts w:ascii="Segoe UI" w:hAnsi="Segoe UI" w:cs="Segoe UI"/>
        </w:rPr>
        <w:t xml:space="preserve">Türgriffüberzüge die ideale Lösung für eine permanente Desinfektion“, erklärt Christopher Uhl, einer der Gründer und Geschäftsführer Vertrieb von </w:t>
      </w:r>
      <w:proofErr w:type="spellStart"/>
      <w:r w:rsidRPr="00F7448A">
        <w:rPr>
          <w:rFonts w:ascii="Segoe UI" w:hAnsi="Segoe UI" w:cs="Segoe UI"/>
        </w:rPr>
        <w:t>InnolutionTex</w:t>
      </w:r>
      <w:proofErr w:type="spellEnd"/>
      <w:r w:rsidRPr="00F7448A">
        <w:rPr>
          <w:rFonts w:ascii="Segoe UI" w:hAnsi="Segoe UI" w:cs="Segoe UI"/>
        </w:rPr>
        <w:t>.</w:t>
      </w:r>
    </w:p>
    <w:p w14:paraId="155E0724" w14:textId="77777777" w:rsidR="00BE4146" w:rsidRPr="00F7448A" w:rsidRDefault="00BE4146" w:rsidP="00F7448A">
      <w:pPr>
        <w:spacing w:after="0" w:line="240" w:lineRule="auto"/>
        <w:rPr>
          <w:rFonts w:ascii="Segoe UI" w:hAnsi="Segoe UI" w:cs="Segoe UI"/>
        </w:rPr>
      </w:pPr>
    </w:p>
    <w:p w14:paraId="20D38C52" w14:textId="576C776F" w:rsidR="00BE4146" w:rsidRPr="005562D7" w:rsidRDefault="00BE4146" w:rsidP="00F7448A">
      <w:pPr>
        <w:spacing w:after="0" w:line="240" w:lineRule="auto"/>
        <w:rPr>
          <w:rFonts w:ascii="Segoe UI" w:hAnsi="Segoe UI" w:cs="Segoe UI"/>
          <w:b/>
          <w:bCs/>
        </w:rPr>
      </w:pPr>
      <w:r w:rsidRPr="005562D7">
        <w:rPr>
          <w:rFonts w:ascii="Segoe UI" w:hAnsi="Segoe UI" w:cs="Segoe UI"/>
          <w:b/>
          <w:bCs/>
        </w:rPr>
        <w:t>Unternehmensgründung trotz unsichere</w:t>
      </w:r>
      <w:r w:rsidR="0097397F">
        <w:rPr>
          <w:rFonts w:ascii="Segoe UI" w:hAnsi="Segoe UI" w:cs="Segoe UI"/>
          <w:b/>
          <w:bCs/>
        </w:rPr>
        <w:t>r</w:t>
      </w:r>
      <w:r w:rsidRPr="005562D7">
        <w:rPr>
          <w:rFonts w:ascii="Segoe UI" w:hAnsi="Segoe UI" w:cs="Segoe UI"/>
          <w:b/>
          <w:bCs/>
        </w:rPr>
        <w:t xml:space="preserve"> Zeiten</w:t>
      </w:r>
    </w:p>
    <w:p w14:paraId="1D63005E" w14:textId="77777777" w:rsidR="00F7448A" w:rsidRPr="00F7448A" w:rsidRDefault="00F7448A" w:rsidP="00F7448A">
      <w:pPr>
        <w:spacing w:after="0" w:line="240" w:lineRule="auto"/>
        <w:rPr>
          <w:rFonts w:ascii="Segoe UI" w:hAnsi="Segoe UI" w:cs="Segoe UI"/>
        </w:rPr>
      </w:pPr>
    </w:p>
    <w:p w14:paraId="5E22781D" w14:textId="59707195" w:rsidR="00A849A0" w:rsidRPr="00F7448A" w:rsidRDefault="00F7448A" w:rsidP="00F7448A">
      <w:pPr>
        <w:spacing w:after="0" w:line="240" w:lineRule="auto"/>
        <w:rPr>
          <w:rFonts w:ascii="Segoe UI" w:hAnsi="Segoe UI" w:cs="Segoe UI"/>
        </w:rPr>
      </w:pPr>
      <w:r w:rsidRPr="00F7448A">
        <w:rPr>
          <w:rFonts w:ascii="Segoe UI" w:hAnsi="Segoe UI" w:cs="Segoe UI"/>
        </w:rPr>
        <w:t xml:space="preserve">Die Lösung erschien den beiden Gründern so sinnvoll, dass sie sich trotz der derzeit unsicheren wirtschaftlichen Lage zur Gründung des Start-ups entschlossen haben. „Wir sind beruflich und persönlich </w:t>
      </w:r>
      <w:r w:rsidR="007D3BAC" w:rsidRPr="00F7448A">
        <w:rPr>
          <w:rFonts w:ascii="Segoe UI" w:hAnsi="Segoe UI" w:cs="Segoe UI"/>
        </w:rPr>
        <w:t xml:space="preserve">von der Pandemie betroffen. Deshalb wollten wir etwas </w:t>
      </w:r>
      <w:r w:rsidRPr="00F7448A">
        <w:rPr>
          <w:rFonts w:ascii="Segoe UI" w:hAnsi="Segoe UI" w:cs="Segoe UI"/>
        </w:rPr>
        <w:t>machen, das den Umgang mit Pandemien</w:t>
      </w:r>
      <w:r w:rsidR="00E744AB">
        <w:rPr>
          <w:rFonts w:ascii="Segoe UI" w:hAnsi="Segoe UI" w:cs="Segoe UI"/>
        </w:rPr>
        <w:t xml:space="preserve"> und beispielsweise auch mit den jährlichen Grippewellen</w:t>
      </w:r>
      <w:r w:rsidRPr="00F7448A">
        <w:rPr>
          <w:rFonts w:ascii="Segoe UI" w:hAnsi="Segoe UI" w:cs="Segoe UI"/>
        </w:rPr>
        <w:t xml:space="preserve"> </w:t>
      </w:r>
      <w:r w:rsidRPr="00E744AB">
        <w:rPr>
          <w:rFonts w:ascii="Segoe UI" w:hAnsi="Segoe UI" w:cs="Segoe UI"/>
          <w:color w:val="000000" w:themeColor="text1"/>
        </w:rPr>
        <w:t>vereinfacht</w:t>
      </w:r>
      <w:r w:rsidR="00E744AB" w:rsidRPr="00E744AB">
        <w:rPr>
          <w:rFonts w:ascii="Segoe UI" w:hAnsi="Segoe UI" w:cs="Segoe UI"/>
          <w:color w:val="000000" w:themeColor="text1"/>
        </w:rPr>
        <w:t>“</w:t>
      </w:r>
      <w:r w:rsidRPr="00E744AB">
        <w:rPr>
          <w:rFonts w:ascii="Segoe UI" w:hAnsi="Segoe UI" w:cs="Segoe UI"/>
          <w:color w:val="000000" w:themeColor="text1"/>
        </w:rPr>
        <w:t xml:space="preserve">, betont Alexander Stefan, der zweite Gründer und Geschäftsführer Technik von </w:t>
      </w:r>
      <w:proofErr w:type="spellStart"/>
      <w:r w:rsidRPr="00E744AB">
        <w:rPr>
          <w:rFonts w:ascii="Segoe UI" w:hAnsi="Segoe UI" w:cs="Segoe UI"/>
          <w:color w:val="000000" w:themeColor="text1"/>
        </w:rPr>
        <w:t>InnolutionTex</w:t>
      </w:r>
      <w:proofErr w:type="spellEnd"/>
      <w:r w:rsidRPr="00F7448A">
        <w:rPr>
          <w:rFonts w:ascii="Segoe UI" w:hAnsi="Segoe UI" w:cs="Segoe UI"/>
        </w:rPr>
        <w:t xml:space="preserve">, die Motivation für den Schritt in die Selbstständigkeit. </w:t>
      </w:r>
      <w:r w:rsidR="00A849A0" w:rsidRPr="00F7448A">
        <w:rPr>
          <w:rFonts w:ascii="Segoe UI" w:hAnsi="Segoe UI" w:cs="Segoe UI"/>
        </w:rPr>
        <w:t xml:space="preserve">Dabei sind </w:t>
      </w:r>
      <w:r w:rsidRPr="00F7448A">
        <w:rPr>
          <w:rFonts w:ascii="Segoe UI" w:hAnsi="Segoe UI" w:cs="Segoe UI"/>
        </w:rPr>
        <w:t xml:space="preserve">die beiden Gründer </w:t>
      </w:r>
      <w:r w:rsidR="00A849A0" w:rsidRPr="00F7448A">
        <w:rPr>
          <w:rFonts w:ascii="Segoe UI" w:hAnsi="Segoe UI" w:cs="Segoe UI"/>
        </w:rPr>
        <w:t>ein finanzielles Risiko eingegangen. „Wir finanzieren un</w:t>
      </w:r>
      <w:r w:rsidR="0097397F">
        <w:rPr>
          <w:rFonts w:ascii="Segoe UI" w:hAnsi="Segoe UI" w:cs="Segoe UI"/>
        </w:rPr>
        <w:t>s</w:t>
      </w:r>
      <w:r w:rsidR="00A849A0" w:rsidRPr="00F7448A">
        <w:rPr>
          <w:rFonts w:ascii="Segoe UI" w:hAnsi="Segoe UI" w:cs="Segoe UI"/>
        </w:rPr>
        <w:t xml:space="preserve"> komplett </w:t>
      </w:r>
      <w:r w:rsidR="00175A04">
        <w:rPr>
          <w:rFonts w:ascii="Segoe UI" w:hAnsi="Segoe UI" w:cs="Segoe UI"/>
        </w:rPr>
        <w:t>über</w:t>
      </w:r>
      <w:r w:rsidR="00A849A0" w:rsidRPr="00F7448A">
        <w:rPr>
          <w:rFonts w:ascii="Segoe UI" w:hAnsi="Segoe UI" w:cs="Segoe UI"/>
        </w:rPr>
        <w:t xml:space="preserve"> Eigenkapital und arbeiten derzeit mit keinem Investor zusammen“, erklärt </w:t>
      </w:r>
      <w:r w:rsidRPr="00F7448A">
        <w:rPr>
          <w:rFonts w:ascii="Segoe UI" w:hAnsi="Segoe UI" w:cs="Segoe UI"/>
        </w:rPr>
        <w:t>Christopher Uhl</w:t>
      </w:r>
      <w:r w:rsidR="00A849A0" w:rsidRPr="00F7448A">
        <w:rPr>
          <w:rFonts w:ascii="Segoe UI" w:hAnsi="Segoe UI" w:cs="Segoe UI"/>
        </w:rPr>
        <w:t xml:space="preserve">. </w:t>
      </w:r>
    </w:p>
    <w:p w14:paraId="02BA9CAA" w14:textId="47DAA236" w:rsidR="00A849A0" w:rsidRDefault="00A849A0" w:rsidP="00F7448A">
      <w:pPr>
        <w:spacing w:after="0" w:line="240" w:lineRule="auto"/>
        <w:rPr>
          <w:rFonts w:ascii="Segoe UI" w:hAnsi="Segoe UI" w:cs="Segoe UI"/>
        </w:rPr>
      </w:pPr>
    </w:p>
    <w:p w14:paraId="6F305188" w14:textId="512F6F73" w:rsidR="00A849A0" w:rsidRPr="00E744AB" w:rsidRDefault="002A3700" w:rsidP="00F7448A">
      <w:pPr>
        <w:spacing w:after="0" w:line="240" w:lineRule="auto"/>
        <w:rPr>
          <w:rFonts w:ascii="Segoe UI" w:hAnsi="Segoe UI" w:cs="Segoe UI"/>
          <w:color w:val="000000" w:themeColor="text1"/>
        </w:rPr>
      </w:pPr>
      <w:r>
        <w:rPr>
          <w:rFonts w:ascii="Segoe UI" w:hAnsi="Segoe UI" w:cs="Segoe UI"/>
        </w:rPr>
        <w:t xml:space="preserve">Für die neue Herausforderung sind die </w:t>
      </w:r>
      <w:r w:rsidR="006968AF">
        <w:rPr>
          <w:rFonts w:ascii="Segoe UI" w:hAnsi="Segoe UI" w:cs="Segoe UI"/>
        </w:rPr>
        <w:t>beiden Gründer g</w:t>
      </w:r>
      <w:r>
        <w:rPr>
          <w:rFonts w:ascii="Segoe UI" w:hAnsi="Segoe UI" w:cs="Segoe UI"/>
        </w:rPr>
        <w:t>u</w:t>
      </w:r>
      <w:r w:rsidR="006968AF">
        <w:rPr>
          <w:rFonts w:ascii="Segoe UI" w:hAnsi="Segoe UI" w:cs="Segoe UI"/>
        </w:rPr>
        <w:t>t aufgestellt</w:t>
      </w:r>
      <w:r>
        <w:rPr>
          <w:rFonts w:ascii="Segoe UI" w:hAnsi="Segoe UI" w:cs="Segoe UI"/>
        </w:rPr>
        <w:t>. Sie</w:t>
      </w:r>
      <w:r w:rsidR="006968AF">
        <w:rPr>
          <w:rFonts w:ascii="Segoe UI" w:hAnsi="Segoe UI" w:cs="Segoe UI"/>
        </w:rPr>
        <w:t xml:space="preserve"> teilen sich die Aufgaben </w:t>
      </w:r>
      <w:r w:rsidR="006968AF" w:rsidRPr="00407DB4">
        <w:rPr>
          <w:rFonts w:ascii="Segoe UI" w:hAnsi="Segoe UI" w:cs="Segoe UI"/>
        </w:rPr>
        <w:t xml:space="preserve">der Geschäftsführung. Während Alexander Stefan als gelernter Textiltechniker genügend Erfahrung für </w:t>
      </w:r>
      <w:r w:rsidR="006968AF" w:rsidRPr="00407DB4">
        <w:rPr>
          <w:rFonts w:ascii="Segoe UI" w:hAnsi="Segoe UI" w:cs="Segoe UI"/>
          <w:color w:val="000000" w:themeColor="text1"/>
        </w:rPr>
        <w:t xml:space="preserve">die Entwicklung und Verarbeitung der textilen Produkte mitbringt, kümmert sich Christopher Uhl, </w:t>
      </w:r>
      <w:r w:rsidR="00407DB4" w:rsidRPr="00407DB4">
        <w:rPr>
          <w:rFonts w:ascii="Segoe UI" w:hAnsi="Segoe UI" w:cs="Segoe UI"/>
          <w:color w:val="000000" w:themeColor="text1"/>
        </w:rPr>
        <w:t xml:space="preserve">B. A. in </w:t>
      </w:r>
      <w:r w:rsidR="008E1FEC" w:rsidRPr="00407DB4">
        <w:rPr>
          <w:rFonts w:ascii="Segoe UI" w:hAnsi="Segoe UI" w:cs="Segoe UI"/>
          <w:color w:val="000000" w:themeColor="text1"/>
        </w:rPr>
        <w:t>B</w:t>
      </w:r>
      <w:r w:rsidR="00E744AB" w:rsidRPr="00407DB4">
        <w:rPr>
          <w:rFonts w:ascii="Segoe UI" w:hAnsi="Segoe UI" w:cs="Segoe UI"/>
          <w:color w:val="000000" w:themeColor="text1"/>
        </w:rPr>
        <w:t>etriebswirtschaftslehre</w:t>
      </w:r>
      <w:r w:rsidR="006968AF" w:rsidRPr="00407DB4">
        <w:rPr>
          <w:rFonts w:ascii="Segoe UI" w:hAnsi="Segoe UI" w:cs="Segoe UI"/>
          <w:color w:val="000000" w:themeColor="text1"/>
        </w:rPr>
        <w:t xml:space="preserve"> und Vertriebsexperte, um den Absatz der neuen Produkte. „Wir kennen uns seit über zehn Jahren und ergänzen uns sehr gut</w:t>
      </w:r>
      <w:r w:rsidRPr="00407DB4">
        <w:rPr>
          <w:rFonts w:ascii="Segoe UI" w:hAnsi="Segoe UI" w:cs="Segoe UI"/>
          <w:color w:val="000000" w:themeColor="text1"/>
        </w:rPr>
        <w:t>. Auch deshalb erschien uns die gemeinsame Gründung als eine gute</w:t>
      </w:r>
      <w:r w:rsidRPr="00E744AB">
        <w:rPr>
          <w:rFonts w:ascii="Segoe UI" w:hAnsi="Segoe UI" w:cs="Segoe UI"/>
          <w:color w:val="000000" w:themeColor="text1"/>
        </w:rPr>
        <w:t xml:space="preserve"> Idee“, erläutert Christopher Uhl. </w:t>
      </w:r>
    </w:p>
    <w:p w14:paraId="02D24834" w14:textId="40A8336C" w:rsidR="00A849A0" w:rsidRDefault="00A849A0" w:rsidP="00F7448A">
      <w:pPr>
        <w:spacing w:after="0" w:line="240" w:lineRule="auto"/>
        <w:rPr>
          <w:rFonts w:ascii="Segoe UI" w:hAnsi="Segoe UI" w:cs="Segoe UI"/>
        </w:rPr>
      </w:pPr>
    </w:p>
    <w:p w14:paraId="0FC98763" w14:textId="5D02B32D" w:rsidR="005562D7" w:rsidRPr="005562D7" w:rsidRDefault="005562D7" w:rsidP="00F7448A">
      <w:pPr>
        <w:spacing w:after="0" w:line="240" w:lineRule="auto"/>
        <w:rPr>
          <w:rFonts w:ascii="Segoe UI" w:hAnsi="Segoe UI" w:cs="Segoe UI"/>
          <w:b/>
          <w:bCs/>
        </w:rPr>
      </w:pPr>
      <w:r w:rsidRPr="005562D7">
        <w:rPr>
          <w:rFonts w:ascii="Segoe UI" w:hAnsi="Segoe UI" w:cs="Segoe UI"/>
          <w:b/>
          <w:bCs/>
        </w:rPr>
        <w:t>Anpassung an Kundenwünsche</w:t>
      </w:r>
    </w:p>
    <w:p w14:paraId="6FB9B779" w14:textId="77777777" w:rsidR="005562D7" w:rsidRPr="00F7448A" w:rsidRDefault="005562D7" w:rsidP="00F7448A">
      <w:pPr>
        <w:spacing w:after="0" w:line="240" w:lineRule="auto"/>
        <w:rPr>
          <w:rFonts w:ascii="Segoe UI" w:hAnsi="Segoe UI" w:cs="Segoe UI"/>
        </w:rPr>
      </w:pPr>
    </w:p>
    <w:p w14:paraId="3885CD41" w14:textId="57F1BB04" w:rsidR="00F7448A" w:rsidRDefault="002A3700" w:rsidP="002A3700">
      <w:pPr>
        <w:spacing w:after="0" w:line="240" w:lineRule="auto"/>
        <w:rPr>
          <w:rFonts w:ascii="Segoe UI" w:hAnsi="Segoe UI" w:cs="Segoe UI"/>
        </w:rPr>
      </w:pPr>
      <w:r>
        <w:rPr>
          <w:rFonts w:ascii="Segoe UI" w:hAnsi="Segoe UI" w:cs="Segoe UI"/>
        </w:rPr>
        <w:t xml:space="preserve">Als erstes Produkt hat das </w:t>
      </w:r>
      <w:r w:rsidR="00A849A0" w:rsidRPr="00F7448A">
        <w:rPr>
          <w:rFonts w:ascii="Segoe UI" w:hAnsi="Segoe UI" w:cs="Segoe UI"/>
        </w:rPr>
        <w:t xml:space="preserve">Start-up </w:t>
      </w:r>
      <w:r>
        <w:rPr>
          <w:rFonts w:ascii="Segoe UI" w:hAnsi="Segoe UI" w:cs="Segoe UI"/>
        </w:rPr>
        <w:t xml:space="preserve">die </w:t>
      </w:r>
      <w:r w:rsidR="00A849A0" w:rsidRPr="00F7448A">
        <w:rPr>
          <w:rFonts w:ascii="Segoe UI" w:hAnsi="Segoe UI" w:cs="Segoe UI"/>
        </w:rPr>
        <w:t>Türgriff</w:t>
      </w:r>
      <w:r>
        <w:rPr>
          <w:rFonts w:ascii="Segoe UI" w:hAnsi="Segoe UI" w:cs="Segoe UI"/>
        </w:rPr>
        <w:t>überzüge im Angebot</w:t>
      </w:r>
      <w:r w:rsidR="00A849A0" w:rsidRPr="00F7448A">
        <w:rPr>
          <w:rFonts w:ascii="Segoe UI" w:hAnsi="Segoe UI" w:cs="Segoe UI"/>
        </w:rPr>
        <w:t>.</w:t>
      </w:r>
      <w:r>
        <w:rPr>
          <w:rFonts w:ascii="Segoe UI" w:hAnsi="Segoe UI" w:cs="Segoe UI"/>
        </w:rPr>
        <w:t xml:space="preserve"> Ab </w:t>
      </w:r>
      <w:r w:rsidRPr="00F7448A">
        <w:rPr>
          <w:rFonts w:ascii="Segoe UI" w:hAnsi="Segoe UI" w:cs="Segoe UI"/>
        </w:rPr>
        <w:t xml:space="preserve">Ende Januar 2021 </w:t>
      </w:r>
      <w:r>
        <w:rPr>
          <w:rFonts w:ascii="Segoe UI" w:hAnsi="Segoe UI" w:cs="Segoe UI"/>
        </w:rPr>
        <w:t xml:space="preserve">sind sie </w:t>
      </w:r>
      <w:r w:rsidRPr="00F7448A">
        <w:rPr>
          <w:rFonts w:ascii="Segoe UI" w:hAnsi="Segoe UI" w:cs="Segoe UI"/>
        </w:rPr>
        <w:t xml:space="preserve">im Online-Shop auf der </w:t>
      </w:r>
      <w:proofErr w:type="spellStart"/>
      <w:r w:rsidRPr="00F7448A">
        <w:rPr>
          <w:rFonts w:ascii="Segoe UI" w:hAnsi="Segoe UI" w:cs="Segoe UI"/>
        </w:rPr>
        <w:t>InnolutionTex</w:t>
      </w:r>
      <w:proofErr w:type="spellEnd"/>
      <w:r w:rsidRPr="00F7448A">
        <w:rPr>
          <w:rFonts w:ascii="Segoe UI" w:hAnsi="Segoe UI" w:cs="Segoe UI"/>
        </w:rPr>
        <w:t xml:space="preserve">-Website und bei ausgewählten </w:t>
      </w:r>
      <w:r w:rsidRPr="00F7448A">
        <w:rPr>
          <w:rFonts w:ascii="Segoe UI" w:hAnsi="Segoe UI" w:cs="Segoe UI"/>
        </w:rPr>
        <w:lastRenderedPageBreak/>
        <w:t>Fachhandelspartnern erhältlich.</w:t>
      </w:r>
      <w:r w:rsidR="00A849A0" w:rsidRPr="00F7448A">
        <w:rPr>
          <w:rFonts w:ascii="Segoe UI" w:hAnsi="Segoe UI" w:cs="Segoe UI"/>
        </w:rPr>
        <w:t xml:space="preserve"> „Aus dem Stoff können</w:t>
      </w:r>
      <w:r>
        <w:rPr>
          <w:rFonts w:ascii="Segoe UI" w:hAnsi="Segoe UI" w:cs="Segoe UI"/>
        </w:rPr>
        <w:t xml:space="preserve"> </w:t>
      </w:r>
      <w:r w:rsidR="005562D7">
        <w:rPr>
          <w:rFonts w:ascii="Segoe UI" w:hAnsi="Segoe UI" w:cs="Segoe UI"/>
        </w:rPr>
        <w:t>aber</w:t>
      </w:r>
      <w:r w:rsidR="00A849A0" w:rsidRPr="00F7448A">
        <w:rPr>
          <w:rFonts w:ascii="Segoe UI" w:hAnsi="Segoe UI" w:cs="Segoe UI"/>
        </w:rPr>
        <w:t xml:space="preserve"> Überzüge für jegliche </w:t>
      </w:r>
      <w:r>
        <w:rPr>
          <w:rFonts w:ascii="Segoe UI" w:hAnsi="Segoe UI" w:cs="Segoe UI"/>
        </w:rPr>
        <w:t>Griffo</w:t>
      </w:r>
      <w:r w:rsidR="00A849A0" w:rsidRPr="00F7448A">
        <w:rPr>
          <w:rFonts w:ascii="Segoe UI" w:hAnsi="Segoe UI" w:cs="Segoe UI"/>
        </w:rPr>
        <w:t>berflächen</w:t>
      </w:r>
      <w:r w:rsidR="005562D7">
        <w:rPr>
          <w:rFonts w:ascii="Segoe UI" w:hAnsi="Segoe UI" w:cs="Segoe UI"/>
        </w:rPr>
        <w:t xml:space="preserve"> herge</w:t>
      </w:r>
      <w:r w:rsidR="00A849A0" w:rsidRPr="00F7448A">
        <w:rPr>
          <w:rFonts w:ascii="Segoe UI" w:hAnsi="Segoe UI" w:cs="Segoe UI"/>
        </w:rPr>
        <w:t>stellt werden</w:t>
      </w:r>
      <w:r>
        <w:rPr>
          <w:rFonts w:ascii="Segoe UI" w:hAnsi="Segoe UI" w:cs="Segoe UI"/>
        </w:rPr>
        <w:t>, wie</w:t>
      </w:r>
      <w:r w:rsidR="00A849A0" w:rsidRPr="00F7448A">
        <w:rPr>
          <w:rFonts w:ascii="Segoe UI" w:hAnsi="Segoe UI" w:cs="Segoe UI"/>
        </w:rPr>
        <w:t xml:space="preserve"> Handläufe, Treppengeländer, Griffe von Einkaufswagen, Haltestangen usw. Ab eine</w:t>
      </w:r>
      <w:r>
        <w:rPr>
          <w:rFonts w:ascii="Segoe UI" w:hAnsi="Segoe UI" w:cs="Segoe UI"/>
        </w:rPr>
        <w:t>r</w:t>
      </w:r>
      <w:r w:rsidR="00A849A0" w:rsidRPr="00F7448A">
        <w:rPr>
          <w:rFonts w:ascii="Segoe UI" w:hAnsi="Segoe UI" w:cs="Segoe UI"/>
        </w:rPr>
        <w:t xml:space="preserve"> bestimmten Abnahmemenge können wir individuelle Lösungen</w:t>
      </w:r>
      <w:r>
        <w:rPr>
          <w:rFonts w:ascii="Segoe UI" w:hAnsi="Segoe UI" w:cs="Segoe UI"/>
        </w:rPr>
        <w:t xml:space="preserve"> auf Anfrage</w:t>
      </w:r>
      <w:r w:rsidR="00A849A0" w:rsidRPr="00F7448A">
        <w:rPr>
          <w:rFonts w:ascii="Segoe UI" w:hAnsi="Segoe UI" w:cs="Segoe UI"/>
        </w:rPr>
        <w:t xml:space="preserve"> </w:t>
      </w:r>
      <w:r w:rsidR="005562D7">
        <w:rPr>
          <w:rFonts w:ascii="Segoe UI" w:hAnsi="Segoe UI" w:cs="Segoe UI"/>
        </w:rPr>
        <w:t>liefern</w:t>
      </w:r>
      <w:r w:rsidR="00A849A0" w:rsidRPr="00F7448A">
        <w:rPr>
          <w:rFonts w:ascii="Segoe UI" w:hAnsi="Segoe UI" w:cs="Segoe UI"/>
        </w:rPr>
        <w:t>. Zudem können wir auch Farbgebung, Bedruckung und Größe an die Kundenwünsche anpassen</w:t>
      </w:r>
      <w:r>
        <w:rPr>
          <w:rFonts w:ascii="Segoe UI" w:hAnsi="Segoe UI" w:cs="Segoe UI"/>
        </w:rPr>
        <w:t xml:space="preserve">“, beschreibt Alexander Stefan die weiteren Produktmöglichkeiten. </w:t>
      </w:r>
    </w:p>
    <w:p w14:paraId="31383F9F" w14:textId="0DB94750" w:rsidR="002A3700" w:rsidRDefault="002A3700" w:rsidP="002A3700">
      <w:pPr>
        <w:spacing w:after="0" w:line="240" w:lineRule="auto"/>
        <w:rPr>
          <w:rFonts w:ascii="Segoe UI" w:hAnsi="Segoe UI" w:cs="Segoe UI"/>
        </w:rPr>
      </w:pPr>
    </w:p>
    <w:p w14:paraId="2811584E" w14:textId="77777777" w:rsidR="00462969" w:rsidRPr="001A7365" w:rsidRDefault="00462969" w:rsidP="00462969">
      <w:pPr>
        <w:spacing w:after="0" w:line="240" w:lineRule="auto"/>
        <w:rPr>
          <w:rFonts w:ascii="Segoe UI" w:hAnsi="Segoe UI" w:cs="Segoe UI"/>
          <w:b/>
          <w:bCs/>
          <w:sz w:val="20"/>
          <w:szCs w:val="20"/>
        </w:rPr>
      </w:pPr>
      <w:r w:rsidRPr="001A7365">
        <w:rPr>
          <w:rFonts w:ascii="Segoe UI" w:hAnsi="Segoe UI" w:cs="Segoe UI"/>
          <w:b/>
          <w:bCs/>
          <w:sz w:val="20"/>
          <w:szCs w:val="20"/>
        </w:rPr>
        <w:t xml:space="preserve">Über </w:t>
      </w:r>
      <w:proofErr w:type="spellStart"/>
      <w:r w:rsidRPr="001A7365">
        <w:rPr>
          <w:rFonts w:ascii="Segoe UI" w:hAnsi="Segoe UI" w:cs="Segoe UI"/>
          <w:b/>
          <w:bCs/>
          <w:sz w:val="20"/>
          <w:szCs w:val="20"/>
        </w:rPr>
        <w:t>InnolutionTex</w:t>
      </w:r>
      <w:proofErr w:type="spellEnd"/>
    </w:p>
    <w:p w14:paraId="3C756734" w14:textId="77777777" w:rsidR="00462969" w:rsidRPr="001A7365" w:rsidRDefault="00462969" w:rsidP="00462969">
      <w:pPr>
        <w:spacing w:after="0" w:line="240" w:lineRule="auto"/>
        <w:rPr>
          <w:rFonts w:ascii="Segoe UI" w:hAnsi="Segoe UI" w:cs="Segoe UI"/>
          <w:sz w:val="20"/>
          <w:szCs w:val="20"/>
        </w:rPr>
      </w:pPr>
    </w:p>
    <w:p w14:paraId="7F04F893" w14:textId="4F47AE19" w:rsidR="00462969" w:rsidRPr="001A7365" w:rsidRDefault="00175A04" w:rsidP="00462969">
      <w:pPr>
        <w:spacing w:after="0" w:line="240" w:lineRule="auto"/>
        <w:rPr>
          <w:rFonts w:ascii="Segoe UI" w:hAnsi="Segoe UI" w:cs="Segoe UI"/>
          <w:sz w:val="20"/>
          <w:szCs w:val="20"/>
        </w:rPr>
      </w:pPr>
      <w:r>
        <w:rPr>
          <w:rFonts w:ascii="Segoe UI" w:hAnsi="Segoe UI" w:cs="Segoe UI"/>
          <w:sz w:val="20"/>
          <w:szCs w:val="20"/>
        </w:rPr>
        <w:t xml:space="preserve">Die </w:t>
      </w:r>
      <w:proofErr w:type="spellStart"/>
      <w:r w:rsidR="00462969" w:rsidRPr="001A7365">
        <w:rPr>
          <w:rFonts w:ascii="Segoe UI" w:hAnsi="Segoe UI" w:cs="Segoe UI"/>
          <w:sz w:val="20"/>
          <w:szCs w:val="20"/>
        </w:rPr>
        <w:t>InnolutionTex</w:t>
      </w:r>
      <w:proofErr w:type="spellEnd"/>
      <w:r>
        <w:rPr>
          <w:rFonts w:ascii="Segoe UI" w:hAnsi="Segoe UI" w:cs="Segoe UI"/>
          <w:sz w:val="20"/>
          <w:szCs w:val="20"/>
        </w:rPr>
        <w:t xml:space="preserve"> GmbH </w:t>
      </w:r>
      <w:r w:rsidR="00462969" w:rsidRPr="001A7365">
        <w:rPr>
          <w:rFonts w:ascii="Segoe UI" w:hAnsi="Segoe UI" w:cs="Segoe UI"/>
          <w:sz w:val="20"/>
          <w:szCs w:val="20"/>
        </w:rPr>
        <w:t>ist ein Start-up aus dem oberfränkischen Schönwald. Die beiden Gründer Alexander Stefan und Christopher Uhl haben keimfreie, textile Türgriffüberzüge entwickelt, um damit Infektionsketten zu durchbrechen. Seit Januar 2021 sind die beiden angetreten, um die Gesundheit von Kunden und deren Umfeld durch innovative Textilien zu schützen und die Verbreitung von Krankheitserregern zu verlangsamen.“</w:t>
      </w:r>
    </w:p>
    <w:p w14:paraId="17F18894" w14:textId="2F4C0AC0" w:rsidR="00462969" w:rsidRDefault="00462969" w:rsidP="002A3700">
      <w:pPr>
        <w:spacing w:after="0" w:line="240" w:lineRule="auto"/>
        <w:rPr>
          <w:rFonts w:ascii="Segoe UI" w:hAnsi="Segoe UI" w:cs="Segoe UI"/>
        </w:rPr>
      </w:pPr>
    </w:p>
    <w:p w14:paraId="1345293E" w14:textId="638C4E6A" w:rsidR="00CF427F" w:rsidRDefault="00982477" w:rsidP="002A3700">
      <w:pPr>
        <w:spacing w:after="0" w:line="240" w:lineRule="auto"/>
        <w:rPr>
          <w:rFonts w:ascii="Segoe UI" w:hAnsi="Segoe UI" w:cs="Segoe UI"/>
        </w:rPr>
      </w:pPr>
      <w:hyperlink r:id="rId4" w:history="1">
        <w:r w:rsidR="00CF427F" w:rsidRPr="00C707AD">
          <w:rPr>
            <w:rStyle w:val="Hyperlink"/>
            <w:rFonts w:ascii="Segoe UI" w:hAnsi="Segoe UI" w:cs="Segoe UI"/>
          </w:rPr>
          <w:t>www.innolution-tex.com/</w:t>
        </w:r>
      </w:hyperlink>
    </w:p>
    <w:p w14:paraId="674297D5" w14:textId="02C1112A" w:rsidR="00CF427F" w:rsidRDefault="00CF427F" w:rsidP="002A3700">
      <w:pPr>
        <w:spacing w:after="0" w:line="240" w:lineRule="auto"/>
        <w:rPr>
          <w:rFonts w:ascii="Segoe UI" w:hAnsi="Segoe UI" w:cs="Segoe UI"/>
        </w:rPr>
      </w:pPr>
    </w:p>
    <w:p w14:paraId="43BC1F12" w14:textId="2379655B" w:rsidR="00CF427F" w:rsidRPr="00E26BD8" w:rsidRDefault="00CF427F" w:rsidP="002A3700">
      <w:pPr>
        <w:spacing w:after="0" w:line="240" w:lineRule="auto"/>
        <w:rPr>
          <w:rFonts w:ascii="Segoe UI" w:hAnsi="Segoe UI" w:cs="Segoe UI"/>
          <w:b/>
          <w:bCs/>
        </w:rPr>
      </w:pPr>
      <w:r w:rsidRPr="00E26BD8">
        <w:rPr>
          <w:rFonts w:ascii="Segoe UI" w:hAnsi="Segoe UI" w:cs="Segoe UI"/>
          <w:b/>
          <w:bCs/>
        </w:rPr>
        <w:t>Pressekontakt:</w:t>
      </w:r>
    </w:p>
    <w:p w14:paraId="73947E93" w14:textId="77777777" w:rsidR="00982477" w:rsidRPr="00982477" w:rsidRDefault="00982477" w:rsidP="00982477">
      <w:pPr>
        <w:pStyle w:val="StandardWeb"/>
        <w:rPr>
          <w:rFonts w:ascii="Segoe UI" w:eastAsiaTheme="minorHAnsi" w:hAnsi="Segoe UI" w:cs="Segoe UI"/>
          <w:sz w:val="20"/>
          <w:szCs w:val="20"/>
          <w:lang w:eastAsia="en-US"/>
        </w:rPr>
      </w:pPr>
      <w:r w:rsidRPr="00982477">
        <w:rPr>
          <w:rFonts w:ascii="Segoe UI" w:eastAsiaTheme="minorHAnsi" w:hAnsi="Segoe UI" w:cs="Segoe UI"/>
          <w:sz w:val="20"/>
          <w:szCs w:val="20"/>
          <w:lang w:eastAsia="en-US"/>
        </w:rPr>
        <w:t>Christopher Uhl</w:t>
      </w:r>
      <w:r w:rsidRPr="00982477">
        <w:rPr>
          <w:rFonts w:ascii="Segoe UI" w:eastAsiaTheme="minorHAnsi" w:hAnsi="Segoe UI" w:cs="Segoe UI"/>
          <w:sz w:val="20"/>
          <w:szCs w:val="20"/>
          <w:lang w:eastAsia="en-US"/>
        </w:rPr>
        <w:br/>
        <w:t>Geschäftsführer</w:t>
      </w:r>
    </w:p>
    <w:p w14:paraId="22C8C5F7" w14:textId="77777777" w:rsidR="00982477" w:rsidRPr="00982477" w:rsidRDefault="00982477" w:rsidP="00982477">
      <w:pPr>
        <w:pStyle w:val="StandardWeb"/>
        <w:rPr>
          <w:rFonts w:ascii="Segoe UI" w:eastAsiaTheme="minorHAnsi" w:hAnsi="Segoe UI" w:cs="Segoe UI"/>
          <w:sz w:val="20"/>
          <w:szCs w:val="20"/>
          <w:lang w:eastAsia="en-US"/>
        </w:rPr>
      </w:pPr>
      <w:proofErr w:type="spellStart"/>
      <w:r w:rsidRPr="00982477">
        <w:rPr>
          <w:rFonts w:ascii="Segoe UI" w:eastAsiaTheme="minorHAnsi" w:hAnsi="Segoe UI" w:cs="Segoe UI"/>
          <w:sz w:val="20"/>
          <w:szCs w:val="20"/>
          <w:lang w:eastAsia="en-US"/>
        </w:rPr>
        <w:t>InnolutionTex</w:t>
      </w:r>
      <w:proofErr w:type="spellEnd"/>
      <w:r w:rsidRPr="00982477">
        <w:rPr>
          <w:rFonts w:ascii="Segoe UI" w:eastAsiaTheme="minorHAnsi" w:hAnsi="Segoe UI" w:cs="Segoe UI"/>
          <w:sz w:val="20"/>
          <w:szCs w:val="20"/>
          <w:lang w:eastAsia="en-US"/>
        </w:rPr>
        <w:t xml:space="preserve"> GmbH</w:t>
      </w:r>
      <w:r w:rsidRPr="00982477">
        <w:rPr>
          <w:rFonts w:ascii="Segoe UI" w:eastAsiaTheme="minorHAnsi" w:hAnsi="Segoe UI" w:cs="Segoe UI"/>
          <w:sz w:val="20"/>
          <w:szCs w:val="20"/>
          <w:lang w:eastAsia="en-US"/>
        </w:rPr>
        <w:br/>
        <w:t>Ahornberger Str. 3</w:t>
      </w:r>
      <w:r w:rsidRPr="00982477">
        <w:rPr>
          <w:rFonts w:ascii="Segoe UI" w:eastAsiaTheme="minorHAnsi" w:hAnsi="Segoe UI" w:cs="Segoe UI"/>
          <w:sz w:val="20"/>
          <w:szCs w:val="20"/>
          <w:lang w:eastAsia="en-US"/>
        </w:rPr>
        <w:br/>
        <w:t>95173 Schönwald</w:t>
      </w:r>
      <w:r w:rsidRPr="00982477">
        <w:rPr>
          <w:rFonts w:ascii="Segoe UI" w:eastAsiaTheme="minorHAnsi" w:hAnsi="Segoe UI" w:cs="Segoe UI"/>
          <w:sz w:val="20"/>
          <w:szCs w:val="20"/>
          <w:lang w:eastAsia="en-US"/>
        </w:rPr>
        <w:br/>
        <w:t>Fon +49 (0) 173 4320603</w:t>
      </w:r>
      <w:r w:rsidRPr="00982477">
        <w:rPr>
          <w:rFonts w:ascii="Segoe UI" w:eastAsiaTheme="minorHAnsi" w:hAnsi="Segoe UI" w:cs="Segoe UI"/>
          <w:sz w:val="20"/>
          <w:szCs w:val="20"/>
          <w:lang w:eastAsia="en-US"/>
        </w:rPr>
        <w:br/>
        <w:t>christopher.uhl@innolution-tex.com</w:t>
      </w:r>
    </w:p>
    <w:p w14:paraId="350876E6" w14:textId="77777777" w:rsidR="00982477" w:rsidRPr="00982477" w:rsidRDefault="00982477" w:rsidP="00982477">
      <w:pPr>
        <w:pStyle w:val="StandardWeb"/>
        <w:rPr>
          <w:rFonts w:ascii="Segoe UI" w:eastAsiaTheme="minorHAnsi" w:hAnsi="Segoe UI" w:cs="Segoe UI"/>
          <w:sz w:val="20"/>
          <w:szCs w:val="20"/>
          <w:lang w:eastAsia="en-US"/>
        </w:rPr>
      </w:pPr>
      <w:r w:rsidRPr="00982477">
        <w:rPr>
          <w:rFonts w:ascii="Segoe UI" w:eastAsiaTheme="minorHAnsi" w:hAnsi="Segoe UI" w:cs="Segoe UI"/>
          <w:sz w:val="20"/>
          <w:szCs w:val="20"/>
          <w:lang w:eastAsia="en-US"/>
        </w:rPr>
        <w:t>Alexander Stefan</w:t>
      </w:r>
      <w:r w:rsidRPr="00982477">
        <w:rPr>
          <w:rFonts w:ascii="Segoe UI" w:eastAsiaTheme="minorHAnsi" w:hAnsi="Segoe UI" w:cs="Segoe UI"/>
          <w:sz w:val="20"/>
          <w:szCs w:val="20"/>
          <w:lang w:eastAsia="en-US"/>
        </w:rPr>
        <w:br/>
        <w:t>Geschäftsführer</w:t>
      </w:r>
    </w:p>
    <w:p w14:paraId="20C6341E" w14:textId="77777777" w:rsidR="00982477" w:rsidRPr="00982477" w:rsidRDefault="00982477" w:rsidP="00982477">
      <w:pPr>
        <w:pStyle w:val="StandardWeb"/>
        <w:rPr>
          <w:rFonts w:ascii="Segoe UI" w:eastAsiaTheme="minorHAnsi" w:hAnsi="Segoe UI" w:cs="Segoe UI"/>
          <w:sz w:val="20"/>
          <w:szCs w:val="20"/>
          <w:lang w:eastAsia="en-US"/>
        </w:rPr>
      </w:pPr>
      <w:proofErr w:type="spellStart"/>
      <w:r w:rsidRPr="00982477">
        <w:rPr>
          <w:rFonts w:ascii="Segoe UI" w:eastAsiaTheme="minorHAnsi" w:hAnsi="Segoe UI" w:cs="Segoe UI"/>
          <w:sz w:val="20"/>
          <w:szCs w:val="20"/>
          <w:lang w:eastAsia="en-US"/>
        </w:rPr>
        <w:t>InnolutionTex</w:t>
      </w:r>
      <w:proofErr w:type="spellEnd"/>
      <w:r w:rsidRPr="00982477">
        <w:rPr>
          <w:rFonts w:ascii="Segoe UI" w:eastAsiaTheme="minorHAnsi" w:hAnsi="Segoe UI" w:cs="Segoe UI"/>
          <w:sz w:val="20"/>
          <w:szCs w:val="20"/>
          <w:lang w:eastAsia="en-US"/>
        </w:rPr>
        <w:t xml:space="preserve"> GmbH</w:t>
      </w:r>
      <w:r w:rsidRPr="00982477">
        <w:rPr>
          <w:rFonts w:ascii="Segoe UI" w:eastAsiaTheme="minorHAnsi" w:hAnsi="Segoe UI" w:cs="Segoe UI"/>
          <w:sz w:val="20"/>
          <w:szCs w:val="20"/>
          <w:lang w:eastAsia="en-US"/>
        </w:rPr>
        <w:br/>
        <w:t>Ahornberger Str. 3</w:t>
      </w:r>
      <w:r w:rsidRPr="00982477">
        <w:rPr>
          <w:rFonts w:ascii="Segoe UI" w:eastAsiaTheme="minorHAnsi" w:hAnsi="Segoe UI" w:cs="Segoe UI"/>
          <w:sz w:val="20"/>
          <w:szCs w:val="20"/>
          <w:lang w:eastAsia="en-US"/>
        </w:rPr>
        <w:br/>
        <w:t>95173 Schönwald</w:t>
      </w:r>
      <w:r w:rsidRPr="00982477">
        <w:rPr>
          <w:rFonts w:ascii="Segoe UI" w:eastAsiaTheme="minorHAnsi" w:hAnsi="Segoe UI" w:cs="Segoe UI"/>
          <w:sz w:val="20"/>
          <w:szCs w:val="20"/>
          <w:lang w:eastAsia="en-US"/>
        </w:rPr>
        <w:br/>
        <w:t>Fon +49 (0) 170 7351530</w:t>
      </w:r>
      <w:r w:rsidRPr="00982477">
        <w:rPr>
          <w:rFonts w:ascii="Segoe UI" w:eastAsiaTheme="minorHAnsi" w:hAnsi="Segoe UI" w:cs="Segoe UI"/>
          <w:sz w:val="20"/>
          <w:szCs w:val="20"/>
          <w:lang w:eastAsia="en-US"/>
        </w:rPr>
        <w:br/>
        <w:t>alexander.stefan@innolution-tex.com</w:t>
      </w:r>
    </w:p>
    <w:p w14:paraId="03322B5B" w14:textId="5A4A686A" w:rsidR="00CF427F" w:rsidRDefault="00CF427F" w:rsidP="00982477">
      <w:pPr>
        <w:spacing w:after="0" w:line="240" w:lineRule="auto"/>
        <w:rPr>
          <w:rFonts w:ascii="Segoe UI" w:hAnsi="Segoe UI" w:cs="Segoe UI"/>
        </w:rPr>
      </w:pPr>
    </w:p>
    <w:sectPr w:rsidR="00CF4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AC"/>
    <w:rsid w:val="00153F71"/>
    <w:rsid w:val="00175A04"/>
    <w:rsid w:val="001C3261"/>
    <w:rsid w:val="002A3700"/>
    <w:rsid w:val="003B36A6"/>
    <w:rsid w:val="00407DB4"/>
    <w:rsid w:val="00462969"/>
    <w:rsid w:val="005562D7"/>
    <w:rsid w:val="005C0B8E"/>
    <w:rsid w:val="006968AF"/>
    <w:rsid w:val="007D3BAC"/>
    <w:rsid w:val="00854E80"/>
    <w:rsid w:val="008E1FEC"/>
    <w:rsid w:val="00901FF8"/>
    <w:rsid w:val="0097397F"/>
    <w:rsid w:val="0097526A"/>
    <w:rsid w:val="00982477"/>
    <w:rsid w:val="00A849A0"/>
    <w:rsid w:val="00A94267"/>
    <w:rsid w:val="00BE4146"/>
    <w:rsid w:val="00C26668"/>
    <w:rsid w:val="00CD4EEC"/>
    <w:rsid w:val="00CF427F"/>
    <w:rsid w:val="00E26BD8"/>
    <w:rsid w:val="00E744AB"/>
    <w:rsid w:val="00F6533A"/>
    <w:rsid w:val="00F74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B10A"/>
  <w15:chartTrackingRefBased/>
  <w15:docId w15:val="{DD405B82-73C6-4822-A04A-0AC8D0CF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lementor-icon-list-text">
    <w:name w:val="elementor-icon-list-text"/>
    <w:basedOn w:val="Absatz-Standardschriftart"/>
    <w:rsid w:val="00F6533A"/>
  </w:style>
  <w:style w:type="paragraph" w:styleId="KeinLeerraum">
    <w:name w:val="No Spacing"/>
    <w:uiPriority w:val="1"/>
    <w:qFormat/>
    <w:rsid w:val="00F7448A"/>
    <w:pPr>
      <w:spacing w:after="0" w:line="240" w:lineRule="auto"/>
    </w:pPr>
  </w:style>
  <w:style w:type="character" w:styleId="Hyperlink">
    <w:name w:val="Hyperlink"/>
    <w:basedOn w:val="Absatz-Standardschriftart"/>
    <w:uiPriority w:val="99"/>
    <w:unhideWhenUsed/>
    <w:rsid w:val="00CF427F"/>
    <w:rPr>
      <w:color w:val="0563C1" w:themeColor="hyperlink"/>
      <w:u w:val="single"/>
    </w:rPr>
  </w:style>
  <w:style w:type="character" w:styleId="NichtaufgelsteErwhnung">
    <w:name w:val="Unresolved Mention"/>
    <w:basedOn w:val="Absatz-Standardschriftart"/>
    <w:uiPriority w:val="99"/>
    <w:semiHidden/>
    <w:unhideWhenUsed/>
    <w:rsid w:val="00CF427F"/>
    <w:rPr>
      <w:color w:val="605E5C"/>
      <w:shd w:val="clear" w:color="auto" w:fill="E1DFDD"/>
    </w:rPr>
  </w:style>
  <w:style w:type="paragraph" w:styleId="StandardWeb">
    <w:name w:val="Normal (Web)"/>
    <w:basedOn w:val="Standard"/>
    <w:uiPriority w:val="99"/>
    <w:semiHidden/>
    <w:unhideWhenUsed/>
    <w:rsid w:val="0098247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0779">
      <w:bodyDiv w:val="1"/>
      <w:marLeft w:val="0"/>
      <w:marRight w:val="0"/>
      <w:marTop w:val="0"/>
      <w:marBottom w:val="0"/>
      <w:divBdr>
        <w:top w:val="none" w:sz="0" w:space="0" w:color="auto"/>
        <w:left w:val="none" w:sz="0" w:space="0" w:color="auto"/>
        <w:bottom w:val="none" w:sz="0" w:space="0" w:color="auto"/>
        <w:right w:val="none" w:sz="0" w:space="0" w:color="auto"/>
      </w:divBdr>
      <w:divsChild>
        <w:div w:id="1844709517">
          <w:marLeft w:val="0"/>
          <w:marRight w:val="0"/>
          <w:marTop w:val="0"/>
          <w:marBottom w:val="0"/>
          <w:divBdr>
            <w:top w:val="none" w:sz="0" w:space="0" w:color="auto"/>
            <w:left w:val="none" w:sz="0" w:space="0" w:color="auto"/>
            <w:bottom w:val="none" w:sz="0" w:space="0" w:color="auto"/>
            <w:right w:val="none" w:sz="0" w:space="0" w:color="auto"/>
          </w:divBdr>
          <w:divsChild>
            <w:div w:id="214902342">
              <w:marLeft w:val="0"/>
              <w:marRight w:val="0"/>
              <w:marTop w:val="0"/>
              <w:marBottom w:val="0"/>
              <w:divBdr>
                <w:top w:val="none" w:sz="0" w:space="0" w:color="auto"/>
                <w:left w:val="none" w:sz="0" w:space="0" w:color="auto"/>
                <w:bottom w:val="none" w:sz="0" w:space="0" w:color="auto"/>
                <w:right w:val="none" w:sz="0" w:space="0" w:color="auto"/>
              </w:divBdr>
              <w:divsChild>
                <w:div w:id="122384195">
                  <w:marLeft w:val="0"/>
                  <w:marRight w:val="0"/>
                  <w:marTop w:val="0"/>
                  <w:marBottom w:val="0"/>
                  <w:divBdr>
                    <w:top w:val="none" w:sz="0" w:space="0" w:color="auto"/>
                    <w:left w:val="none" w:sz="0" w:space="0" w:color="auto"/>
                    <w:bottom w:val="none" w:sz="0" w:space="0" w:color="auto"/>
                    <w:right w:val="none" w:sz="0" w:space="0" w:color="auto"/>
                  </w:divBdr>
                  <w:divsChild>
                    <w:div w:id="12923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93823">
      <w:bodyDiv w:val="1"/>
      <w:marLeft w:val="0"/>
      <w:marRight w:val="0"/>
      <w:marTop w:val="0"/>
      <w:marBottom w:val="0"/>
      <w:divBdr>
        <w:top w:val="none" w:sz="0" w:space="0" w:color="auto"/>
        <w:left w:val="none" w:sz="0" w:space="0" w:color="auto"/>
        <w:bottom w:val="none" w:sz="0" w:space="0" w:color="auto"/>
        <w:right w:val="none" w:sz="0" w:space="0" w:color="auto"/>
      </w:divBdr>
      <w:divsChild>
        <w:div w:id="361828404">
          <w:marLeft w:val="0"/>
          <w:marRight w:val="0"/>
          <w:marTop w:val="0"/>
          <w:marBottom w:val="0"/>
          <w:divBdr>
            <w:top w:val="none" w:sz="0" w:space="0" w:color="auto"/>
            <w:left w:val="none" w:sz="0" w:space="0" w:color="auto"/>
            <w:bottom w:val="none" w:sz="0" w:space="0" w:color="auto"/>
            <w:right w:val="none" w:sz="0" w:space="0" w:color="auto"/>
          </w:divBdr>
          <w:divsChild>
            <w:div w:id="436877203">
              <w:marLeft w:val="0"/>
              <w:marRight w:val="0"/>
              <w:marTop w:val="0"/>
              <w:marBottom w:val="0"/>
              <w:divBdr>
                <w:top w:val="none" w:sz="0" w:space="0" w:color="auto"/>
                <w:left w:val="none" w:sz="0" w:space="0" w:color="auto"/>
                <w:bottom w:val="none" w:sz="0" w:space="0" w:color="auto"/>
                <w:right w:val="none" w:sz="0" w:space="0" w:color="auto"/>
              </w:divBdr>
              <w:divsChild>
                <w:div w:id="372001367">
                  <w:marLeft w:val="0"/>
                  <w:marRight w:val="0"/>
                  <w:marTop w:val="0"/>
                  <w:marBottom w:val="0"/>
                  <w:divBdr>
                    <w:top w:val="none" w:sz="0" w:space="0" w:color="auto"/>
                    <w:left w:val="none" w:sz="0" w:space="0" w:color="auto"/>
                    <w:bottom w:val="none" w:sz="0" w:space="0" w:color="auto"/>
                    <w:right w:val="none" w:sz="0" w:space="0" w:color="auto"/>
                  </w:divBdr>
                  <w:divsChild>
                    <w:div w:id="10943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nolution-tex.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Wagner</dc:creator>
  <cp:keywords/>
  <dc:description/>
  <cp:lastModifiedBy>Alexander Ste</cp:lastModifiedBy>
  <cp:revision>4</cp:revision>
  <dcterms:created xsi:type="dcterms:W3CDTF">2021-01-11T07:58:00Z</dcterms:created>
  <dcterms:modified xsi:type="dcterms:W3CDTF">2021-01-22T15:40:00Z</dcterms:modified>
</cp:coreProperties>
</file>